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9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11:12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1">
                <draw:image xlink:href="Pictures/100000010000080000000800C9F7B2FE.png" xlink:type="simple" xlink:show="embed" xlink:actuate="onLoad" draw:mime-type="image/png"/>
              </draw:frame>
              95
            </text:p>
          </table:table-cell>
        </table:table-row>
        <table:table-row table:style-name="Table2.2">
          <table:table-cell table:style-name="Table2.A1" office:value-type="string">
            <text:p text:style-name="P8">Periode: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situatie medewerkers agv overgang naar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07-11-2018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737,05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ituatie-medewerkers-agv-overgang-naar-De-Connect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ontwikkelingen Jeugdhulp-Regionaal Transformatieplan Centraal Gelderland def 7 september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07-11-2018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773,47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ikkelingen-Jeugdhulp-Regionaal-Transformatieplan-Centraal-Gelderland-def-7-september-20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ontwikkelingen Jeugdhulp-ppp vaccinatiegraad
              <text:span text:style-name="T2"/>
            </text:p>
            <text:p text:style-name="P3"/>
          </table:table-cell>
          <table:table-cell table:style-name="Table3.A2" office:value-type="string">
            <text:p text:style-name="P4">07-11-2018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3,70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ikkelingen-Jeugdhulp-ppp-vaccinatiegraa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Raadsbrief ontwikkelingen Jeugdhulp-Invulversie Centraal Gelderland - Bijlage 1 Modelformulier
              <text:span text:style-name="T2"/>
            </text:p>
            <text:p text:style-name="P3"/>
          </table:table-cell>
          <table:table-cell table:style-name="Table3.A2" office:value-type="string">
            <text:p text:style-name="P4">07-11-2018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213,46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ikkelingen-Jeugdhulp-Invulversie-Centraal-Gelderland-Bijlage-1-Modelformulier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ontwikkelingen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07-11-2018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997,76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ikkelingen-Jeugdhulp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Brinkweg 10-28 Renkum
              <text:span text:style-name="T2"/>
            </text:p>
            <text:p text:style-name="P3"/>
          </table:table-cell>
          <table:table-cell table:style-name="Table3.A2" office:value-type="string">
            <text:p text:style-name="P4">07-11-2018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rinkweg-10-28-Renkum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evaluatie afvalinzameling-Rapportage Afval - Renkum Spreekt - 06-08-2018
              <text:span text:style-name="T2"/>
            </text:p>
            <text:p text:style-name="P3"/>
          </table:table-cell>
          <table:table-cell table:style-name="Table3.A2" office:value-type="string">
            <text:p text:style-name="P4">29-10-2018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Rapportage-Afval-Renkum-Spreekt-06-08-2018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evaluatie afvalinzameling-NRC Kilofetisjisten vergeten burger die met afval moet slepen
              <text:span text:style-name="T2"/>
            </text:p>
            <text:p text:style-name="P3"/>
          </table:table-cell>
          <table:table-cell table:style-name="Table3.A2" office:value-type="string">
            <text:p text:style-name="P4">29-10-2018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NRC-Kilofetisjisten-vergeten-burger-die-met-afval-moet-sle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evaluatie afvalinzameling-Managementrapport Renkum 2017 concept
              <text:span text:style-name="T2"/>
            </text:p>
            <text:p text:style-name="P3"/>
          </table:table-cell>
          <table:table-cell table:style-name="Table3.A2" office:value-type="string">
            <text:p text:style-name="P4">29-10-2018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Managementrapport-Renkum-2017-concept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evaluatie afvalinzameling-Factsheet afvalinzameling
              <text:span text:style-name="T2"/>
            </text:p>
            <text:p text:style-name="P3"/>
          </table:table-cell>
          <table:table-cell table:style-name="Table3.A2" office:value-type="string">
            <text:p text:style-name="P4">29-10-2018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267,39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Factsheet-afvalinzameling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evaluatie afvalinzameling-Factsheet Afval
              <text:span text:style-name="T2"/>
            </text:p>
            <text:p text:style-name="P3"/>
          </table:table-cell>
          <table:table-cell table:style-name="Table3.A2" office:value-type="string">
            <text:p text:style-name="P4">29-10-2018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314,37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Factsheet-Afval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evaluatie afvalinzameling-Evaluatie afvalinzameling 2017
              <text:span text:style-name="T2"/>
            </text:p>
            <text:p text:style-name="P3"/>
          </table:table-cell>
          <table:table-cell table:style-name="Table3.A2" office:value-type="string">
            <text:p text:style-name="P4">29-10-2018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Evaluatie-afvalinzameling-2017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evaluatie afvalinzameling 2017
              <text:span text:style-name="T2"/>
            </text:p>
            <text:p text:style-name="P3"/>
          </table:table-cell>
          <table:table-cell table:style-name="Table3.A2" office:value-type="string">
            <text:p text:style-name="P4">29-10-2018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2017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 stand van zaken spoor Wolfheze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716,14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and-van-zaken-spoor-Wolfheze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Airborneregio-bijlage 2 - Schematische weergave ontwikkeling Slag om Arnhem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986,51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irborneregio-bijlage-2-Schematische-weergave-ontwikkeling-Slag-om-Arnhem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Airborneregio-bijlage 1- Masterplan Airborne Region gemeenten en veld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irborneregio-bijlage-1-Masterplan-Airborne-Region-gemeenten-en-vel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Airborneregio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982,39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irborneregio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Strategienota IBOR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614,74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rategienota-IBOR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- bijlage Strategienota IBOR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ijlage-Strategienota-IBOR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evaluatie afvalinzameling-Rapportage Afval - Renkum Spreekt - 06-08-2018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Rapportage-Afval-Renkum-Spreekt-06-08-2018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Raadsbrief evaluatie afvalinzameling-NRC Kilofetisjisten vergeten burger die met afval moet slepen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NRC-Kilofetisjisten-vergeten-burger-die-met-afval-moet-sle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Raadsbrief evaluatie afvalinzameling-Managementrapport Renkum 2017 concept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Managementrapport-Renkum-2017-concept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evaluatie afvalinzameling-Factsheet afvalinzameling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267,39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Factsheet-afvalinzameling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Raadsbrief evaluatie afvalinzameling-Factsheet Afval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314,37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Factsheet-Afval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Raadsbrief evaluatie afvalinzameling-Evaluatie afvalinzameling 2017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Evaluatie-afvalinzameling-2017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evaluatie afvalinzameling 2017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afvalinzameling-2017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Raadsbrief toelichting rechtszaak HHT middelen
              <text:span text:style-name="T2"/>
            </text:p>
            <text:p text:style-name="P3"/>
          </table:table-cell>
          <table:table-cell table:style-name="Table3.A2" office:value-type="string">
            <text:p text:style-name="P4">17-10-2018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953,17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oelichting-rechtszaak-HHT-middel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ODRA-verbeterplan
              <text:span text:style-name="T2"/>
            </text:p>
            <text:p text:style-name="P3"/>
          </table:table-cell>
          <table:table-cell table:style-name="Table3.A2" office:value-type="string">
            <text:p text:style-name="P4">12-09-2018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163,64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DRA-verbeterpl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Raadsbrief ODRA-onderzoeksrapport en verbeterplan ODRA
              <text:span text:style-name="T2"/>
            </text:p>
            <text:p text:style-name="P3"/>
          </table:table-cell>
          <table:table-cell table:style-name="Table3.A2" office:value-type="string">
            <text:p text:style-name="P4">12-09-2018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353,07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DRA-onderzoeksrapport-en-verbeterplan-ODRA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ODRA-Cover Renkum
              <text:span text:style-name="T2"/>
            </text:p>
            <text:p text:style-name="P3"/>
          </table:table-cell>
          <table:table-cell table:style-name="Table3.A2" office:value-type="string">
            <text:p text:style-name="P4">12-09-2018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128,47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DRA-Cover-Renkum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ODRA-auditrapport
              <text:span text:style-name="T2"/>
            </text:p>
            <text:p text:style-name="P3"/>
          </table:table-cell>
          <table:table-cell table:style-name="Table3.A2" office:value-type="string">
            <text:p text:style-name="P4">12-09-2018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297,46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DRA-auditrapport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mbt motie Zorg voor de mantelzorger
              <text:span text:style-name="T2"/>
            </text:p>
            <text:p text:style-name="P3"/>
          </table:table-cell>
          <table:table-cell table:style-name="Table3.A2" office:value-type="string">
            <text:p text:style-name="P4">12-09-2018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944,10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motie-Zorg-voor-de-mantelzorger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Perspectiefnota
              <text:span text:style-name="T2"/>
            </text:p>
            <text:p text:style-name="P3"/>
          </table:table-cell>
          <table:table-cell table:style-name="Table3.A2" office:value-type="string">
            <text:p text:style-name="P4">15-08-2018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2,40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erspectiefnota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Interbestuurlijk Programma
              <text:span text:style-name="T2"/>
            </text:p>
            <text:p text:style-name="P3"/>
          </table:table-cell>
          <table:table-cell table:style-name="Table3.A2" office:value-type="string">
            <text:p text:style-name="P4">15-08-2018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607,14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nterbestuurlijk-Programm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inkoop leerlingenvervoer en vervoer zorgtaxi
              <text:span text:style-name="T2"/>
            </text:p>
            <text:p text:style-name="P3"/>
          </table:table-cell>
          <table:table-cell table:style-name="Table3.A2" office:value-type="string">
            <text:p text:style-name="P4">15-08-2018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950,60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nkoop-leerlingenvervoer-en-vervoer-zorgtaxi-1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Heidestein
              <text:span text:style-name="T2"/>
            </text:p>
            <text:p text:style-name="P3"/>
          </table:table-cell>
          <table:table-cell table:style-name="Table3.A2" office:value-type="string">
            <text:p text:style-name="P4">15-08-2018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669,58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eidest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nieuwbouw school Fluvius en PPO de Link-LOC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15-08-2018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1.011,98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nieuwbouw-school-Fluvius-en-PPO-de-Link-LOC-Doorwerth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maartcirculaire gemeentefonds 2018-memo bij maartcirculaire 2018
              <text:span text:style-name="T2"/>
            </text:p>
            <text:p text:style-name="P3"/>
          </table:table-cell>
          <table:table-cell table:style-name="Table3.A2" office:value-type="string">
            <text:p text:style-name="P4">16-05-2018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588,18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aartcirculaire-gemeentefonds-2018-memo-bij-maartcirculaire-2018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maartcirculaire gemeentefonds 2018-bijlage memo
              <text:span text:style-name="T2"/>
            </text:p>
            <text:p text:style-name="P3"/>
          </table:table-cell>
          <table:table-cell table:style-name="Table3.A2" office:value-type="string">
            <text:p text:style-name="P4">16-05-2018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aartcirculaire-gemeentefonds-2018-bijlage-memo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maartciculaire gemeentefonds 2018
              <text:span text:style-name="T2"/>
            </text:p>
            <text:p text:style-name="P3"/>
          </table:table-cell>
          <table:table-cell table:style-name="Table3.A2" office:value-type="string">
            <text:p text:style-name="P4">16-05-2018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537,28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aartciculaire-gemeentefonds-2018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MGR Centraal Gelderland-0 meting module inkoop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621,52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GR-Centraal-Gelderland-0-meting-module-inkoop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MGR Centraal Gelderland.bijlagen bij Overdrachtsdossier MGR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694,39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GR-Centraal-Gelderland-bijlagen-bij-Overdrachtsdossier-MGR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MGR Centraal Gelderland-Vastgesteld Overdrachtsdossier MGR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772,70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GR-Centraal-Gelderland-Vastgesteld-Overdrachtsdossier-MG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Raadsbrief MGR Centraal Gelderland-gewaarmerkte jaarrekening 2017 MGR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15,62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GR-Centraal-Gelderland-gewaarmerkte-jaarrekening-2017-MGR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Raadsbrief MGR Centraal Gelderland-Controleverklaring MGR jaarrekening 2017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183,92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GR-Centraal-Gelderland-Controleverklaring-MGR-jaarrekening-2017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MGR Centraal Gelderland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834,91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GR-Centraal-Gelderland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MGR Centraal Gelderlanbd-Accountantsverslag MGR 2017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279,44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GR-Centraal-Gelderlanbd-Accountantsverslag-MGR-2017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Uitvoeringsplan Jeugd 2018-bijlage 1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870,34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voeringsplan-Jeugd-2018-bijlage-1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Uitvoeringsplan Jeugd 2018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voeringsplan-Jeugd-2018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subregionale woonagenda-Subregionale Woonagenda Arnhem eo 2017-2027 ondertekend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722,09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ubregionale-woonagenda-Subregionale-Woonagenda-Arnhem-eo-2017-2027-ondertekend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subregionale woonagenda-aanzet nieuwsbericht aanbieding woonagenda Arnhem eo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161,15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ubregionale-woonagenda-aanzet-nieuwsbericht-aanbieding-woonagenda-Arnhem-eo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subregionale woonagenda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812,59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ubregionale-woonagenda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onderzoeksplan interne audits 2018-onderzoeksplan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18-onderzoekspla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onderzoeksplan interne audits 2018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275,42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18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Raadsbrief-Verbeterplan audit P-systematiek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beterplan-audit-P-systematiek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Raadsbrief-Verbeterplan audit proceslandschap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186,03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beterplan-audit-proceslandschap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Raadsbrief pilot flitsvergunning ODRA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625,97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ilot-flitsvergunning-ODRA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Raadsbrief onderzoeksrapport Qscan P-systematiek.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396,71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rapport-Qscan-P-systematiek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Raadsbrief onderzoeksrapport proceslandschap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2,39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rapport-proceslandschap-gemeente-Renkum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Raadsbrief inzet blockchain tussen gemeente Renkum en Pluryn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747,76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nzet-blockchain-tussen-gemeente-Renkum-en-Pluryn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Raadsbrief audits proceslandschap en P-systematiek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349,36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s-proceslandschap-en-P-systematiek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Raadsbrief nieuwbouw school Fluvius en PPO de Link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909,91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nieuwbouw-school-Fluvius-en-PPO-de-Link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beheer en onderhoud sportpark Wilhemina-Wilhelmina rapportage incl bijlagen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3,83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Wilhemina-Wilhelmina-rapportage-incl-bijlagen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beheer en onderhoud sportpark Wilhemina-Voorstel sportpark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244,17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Wilhemina-Voorstel-sportpark-Wilhelmina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Raadsbrief beheer en onderhoud sportpark Wilhemina-Reactie stuurgroep sportpark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71,84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Wilhemina-Reactie-stuurgroep-sportpark-Wilhelmina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Raadsbrief beheer en onderhoud sportpark Wilhemina-Reactie op brief stuurgroep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987,31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Wilhemina-Reactie-op-brief-stuurgroep-Wilhelmina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Raadsbrief beheer en onderhoud sportpark Wilhemina-Intentieverklaring voetbalverenigingen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476,14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Wilhemina-Intentieverklaring-voetbalverenigingen-Wilhelmina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Raadsbrief beheer en onderhoud sportpark Wilhemina-Bod Wilhelminapark (bijlage e-mail 16 jan)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Wilhemina-Bod-Wilhelminapark-bijlage-e-mail-16-jan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 beheer en onderhoud sportpark Wilhemina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733,09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Wilhemina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luchtmetingen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826,75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luchtmetingen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71.</text:p>
          </table:table-cell>
          <table:table-cell table:style-name="Table3.A2" office:value-type="string">
            <text:p text:style-name="P2">
              Raadsbrief inkoop leerlingenvervoer en vervoer zorgtaxi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4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853,87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nkoop-leerlingenvervoer-en-vervoer-zorgtaxi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72.</text:p>
          </table:table-cell>
          <table:table-cell table:style-name="Table3.A2" office:value-type="string">
            <text:p text:style-name="P2">
              Raadsbrief beheer en onderhoud sportpark De Bilderberg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812,73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heer-en-onderhoud-sportpark-De-Bilderberg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73.</text:p>
          </table:table-cell>
          <table:table-cell table:style-name="Table3.A2" office:value-type="string">
            <text:p text:style-name="P2">
              Raadsbrief Voortgang centrum Landschap Kunst en Cultuur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4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centrum-Landschap-Kunst-en-Cultuur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74.</text:p>
          </table:table-cell>
          <table:table-cell table:style-name="Table3.A2" office:value-type="string">
            <text:p text:style-name="P2">
              Raadsbrief resultaten en acties Wmo 2017-2018-bijlage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5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365,77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sultaten-en-acties-Wmo-2017-2018-bijlage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75.</text:p>
          </table:table-cell>
          <table:table-cell table:style-name="Table3.A2" office:value-type="string">
            <text:p text:style-name="P2">
              Raadsbrief resultaten en acties Wmo 2017 - 2018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5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353,82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sultaten-en-acties-Wmo-2017-2018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76.</text:p>
          </table:table-cell>
          <table:table-cell table:style-name="Table3.A2" office:value-type="string">
            <text:p text:style-name="P2">
              Raadsbrief samenwerkingsovereenkomst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5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386,03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amenwerkingsovereenkomst-Veluwe-op-1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77.</text:p>
          </table:table-cell>
          <table:table-cell table:style-name="Table3.A2" office:value-type="string">
            <text:p text:style-name="P2">
              Raadsbrief project herstructurering bedrijventerreinen-voortgang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759,82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oject-herstructurering-bedrijventerreinen-voortgang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78.</text:p>
          </table:table-cell>
          <table:table-cell table:style-name="Table3.A2" office:value-type="string">
            <text:p text:style-name="P2">
              Raadsbrief terugkoppeling def. resultaten evaluatie burgerplanvorming Doorwerth-bijlage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451,78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erugkoppeling-def-resultaten-evaluatie-burgerplanvorming-Doorwerth-bijlage-1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79.</text:p>
          </table:table-cell>
          <table:table-cell table:style-name="Table3.A2" office:value-type="string">
            <text:p text:style-name="P2">
              Raadsbrief evaluatie proces burgerplanvorming centrum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6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865,47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evaluatie-proces-burgerplanvorming-centrum-Doorwerth-1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80.</text:p>
          </table:table-cell>
          <table:table-cell table:style-name="Table3.A2" office:value-type="string">
            <text:p text:style-name="P2">
              Raadsbrief Centrumplan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6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5,59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entrumplan-Doorwerth-1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81.</text:p>
          </table:table-cell>
          <table:table-cell table:style-name="Table3.A2" office:value-type="string">
            <text:p text:style-name="P2">
              Raadsbrief overdracht gymzaal Wolfheze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6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579,94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verdracht-gymzaal-Wolfheze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82.</text:p>
          </table:table-cell>
          <table:table-cell table:style-name="Table3.A2" office:value-type="string">
            <text:p text:style-name="P2">
              Raadsbrief onderhandelingen sportpark Wilhelmina-bijlage 4 brief Adviesburo RIET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6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94,11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handelingen-sportpark-Wilhelmina-bijlage-4-brief-Adviesburo-RIET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83.</text:p>
          </table:table-cell>
          <table:table-cell table:style-name="Table3.A2" office:value-type="string">
            <text:p text:style-name="P2">
              Raadsbrief onderhandelingen sportpark Wilhelmina-bijlage 3 reactie op e-mail stuurgroep 080218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6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95,06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handelingen-sportpark-Wilhelmina-bijlage-3-reactie-op-e-mail-stuurgroep-080218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84.</text:p>
          </table:table-cell>
          <table:table-cell table:style-name="Table3.A2" office:value-type="string">
            <text:p text:style-name="P2">
              Raadsbrief onderhandelingen sportpark Wilhelmina-bijlage 2 afwijzing stuurgroep 080218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7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121,04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handelingen-sportpark-Wilhelmina-bijlage-2-afwijzing-stuurgroep-080218.pdf" text:style-name="Internet_20_link" text:visited-style-name="Visited_20_Internet_20_Link">
                <draw:frame draw:style-name="fr1" draw:name="Image17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85.</text:p>
          </table:table-cell>
          <table:table-cell table:style-name="Table3.A2" office:value-type="string">
            <text:p text:style-name="P2">
              Raadsbrief onderhandelingen sportpark Wilhelmina-bijlage 1 Uitnodiging stuurgroep 020218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7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129,82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handelingen-sportpark-Wilhelmina-bijlage-1-Uitnodiging-stuurgroep-020218.pdf" text:style-name="Internet_20_link" text:visited-style-name="Visited_20_Internet_20_Link">
                <draw:frame draw:style-name="fr1" draw:name="Image17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86.</text:p>
          </table:table-cell>
          <table:table-cell table:style-name="Table3.A2" office:value-type="string">
            <text:p text:style-name="P2">
              Raadsbrief onderhandelingen sportpark Wilhelmina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17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913,42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handelingen-sportpark-Wilhelmina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87.</text:p>
          </table:table-cell>
          <table:table-cell table:style-name="Table3.A2" office:value-type="string">
            <text:p text:style-name="P2">
              Raadsbrief mbt prestatieafspraken 2014-2018-prestatieafspraken Vivare actualisatie 2018
              <text:span text:style-name="T2"/>
            </text:p>
            <text:p text:style-name="P3"/>
          </table:table-cell>
          <table:table-cell table:style-name="Table3.A2" office:value-type="string">
            <text:p text:style-name="P4">22-01-2018</text:p>
          </table:table-cell>
          <table:table-cell table:style-name="Table3.A2" office:value-type="string">
            <text:p text:style-name="P2">
              <draw:frame draw:style-name="fr1" draw:name="Image17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5,53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2014-2018-prestatieafspraken-Vivare-actualisatie-2018-1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88.</text:p>
          </table:table-cell>
          <table:table-cell table:style-name="Table3.A2" office:value-type="string">
            <text:p text:style-name="P2">
              Raadsbrief mbt prestatieafspraken 2014-2018 Vivare-gemeente Renkum-Renkumse Huurders Vereniging
              <text:span text:style-name="T2"/>
            </text:p>
            <text:p text:style-name="P3"/>
          </table:table-cell>
          <table:table-cell table:style-name="Table3.A2" office:value-type="string">
            <text:p text:style-name="P4">22-01-2018</text:p>
          </table:table-cell>
          <table:table-cell table:style-name="Table3.A2" office:value-type="string">
            <text:p text:style-name="P2">
              <draw:frame draw:style-name="fr1" draw:name="Image17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781,56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2014-2018-Vivare-gemeente-Renkum-Renkumse-Huurders-Vereniging-1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89.</text:p>
          </table:table-cell>
          <table:table-cell table:style-name="Table3.A2" office:value-type="string">
            <text:p text:style-name="P2">
              Raadsbrief mbt prestatieafspraken 2014-2018-prestatieafspraken Vivare actualisatie 2018
              <text:span text:style-name="T2"/>
            </text:p>
            <text:p text:style-name="P3"/>
          </table:table-cell>
          <table:table-cell table:style-name="Table3.A2" office:value-type="string">
            <text:p text:style-name="P4">10-01-2018</text:p>
          </table:table-cell>
          <table:table-cell table:style-name="Table3.A2" office:value-type="string">
            <text:p text:style-name="P2">
              <draw:frame draw:style-name="fr1" draw:name="Image18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5,53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2014-2018-prestatieafspraken-Vivare-actualisatie-2018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90.</text:p>
          </table:table-cell>
          <table:table-cell table:style-name="Table3.A2" office:value-type="string">
            <text:p text:style-name="P2">
              Raadsbrief mbt prestatieafspraken 2014-2018 Vivare-gemeente Renkum-Renkumse Huurders Vereniging
              <text:span text:style-name="T2"/>
            </text:p>
            <text:p text:style-name="P3"/>
          </table:table-cell>
          <table:table-cell table:style-name="Table3.A2" office:value-type="string">
            <text:p text:style-name="P4">10-01-2018</text:p>
          </table:table-cell>
          <table:table-cell table:style-name="Table3.A2" office:value-type="string">
            <text:p text:style-name="P2">
              <draw:frame draw:style-name="fr1" draw:name="Image18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781,56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restatieafspraken-2014-2018-Vivare-gemeente-Renkum-Renkumse-Huurders-Vereniging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91.</text:p>
          </table:table-cell>
          <table:table-cell table:style-name="Table3.A2" office:value-type="string">
            <text:p text:style-name="P2">
              Raadsbrief nieuwe regeling Voorziening Gezinsondersteuning Kinderopvang-Bijlage 1-regeling
              <text:span text:style-name="T2"/>
            </text:p>
            <text:p text:style-name="P3"/>
          </table:table-cell>
          <table:table-cell table:style-name="Table3.A2" office:value-type="string">
            <text:p text:style-name="P4">10-01-2018</text:p>
          </table:table-cell>
          <table:table-cell table:style-name="Table3.A2" office:value-type="string">
            <text:p text:style-name="P2">
              <draw:frame draw:style-name="fr1" draw:name="Image18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467,36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nieuwe-regeling-Voorziening-Gezinsondersteuning-Kinderopvang-Bijlage-1-regeling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92.</text:p>
          </table:table-cell>
          <table:table-cell table:style-name="Table3.A2" office:value-type="string">
            <text:p text:style-name="P2">
              Raadsbrief nieuwe regeling Voorziening Gezinsondersteuning Kinderopvang
              <text:span text:style-name="T2"/>
            </text:p>
            <text:p text:style-name="P3"/>
          </table:table-cell>
          <table:table-cell table:style-name="Table3.A2" office:value-type="string">
            <text:p text:style-name="P4">10-01-2018</text:p>
          </table:table-cell>
          <table:table-cell table:style-name="Table3.A2" office:value-type="string">
            <text:p text:style-name="P2">
              <draw:frame draw:style-name="fr1" draw:name="Image18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850,15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nieuwe-regeling-Voorziening-Gezinsondersteuning-Kinderopvang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93.</text:p>
          </table:table-cell>
          <table:table-cell table:style-name="Table3.A2" office:value-type="string">
            <text:p text:style-name="P2">
              Raadsbrief continuering samenwerking met Stichting Kredietbank Nederland
              <text:span text:style-name="T2"/>
            </text:p>
            <text:p text:style-name="P3"/>
          </table:table-cell>
          <table:table-cell table:style-name="Table3.A2" office:value-type="string">
            <text:p text:style-name="P4">10-01-2018</text:p>
          </table:table-cell>
          <table:table-cell table:style-name="Table3.A2" office:value-type="string">
            <text:p text:style-name="P2">
              <draw:frame draw:style-name="fr1" draw:name="Image18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889,46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ntinuering-samenwerking-met-Stichting-Kredietbank-Nederland.pdf" text:style-name="Internet_20_link" text:visited-style-name="Visited_20_Internet_20_Link">
                <draw:frame draw:style-name="fr1" draw:name="Image18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94.</text:p>
          </table:table-cell>
          <table:table-cell table:style-name="Table3.A2" office:value-type="string">
            <text:p text:style-name="P2">
              Raadsbrief analyse tekort BUIG 2017-bijlage
              <text:span text:style-name="T2"/>
            </text:p>
            <text:p text:style-name="P3"/>
          </table:table-cell>
          <table:table-cell table:style-name="Table3.A2" office:value-type="string">
            <text:p text:style-name="P4">10-01-2018</text:p>
          </table:table-cell>
          <table:table-cell table:style-name="Table3.A2" office:value-type="string">
            <text:p text:style-name="P2">
              <draw:frame draw:style-name="fr1" draw:name="Image19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3,01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nalyse-tekort-BUIG-2017-bijlage.pdf" text:style-name="Internet_20_link" text:visited-style-name="Visited_20_Internet_20_Link">
                <draw:frame draw:style-name="fr1" draw:name="Image19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95.</text:p>
          </table:table-cell>
          <table:table-cell table:style-name="Table3.A2" office:value-type="string">
            <text:p text:style-name="P2">
              Raadsbrief analyse tekort BUIG 2017
              <text:span text:style-name="T2"/>
            </text:p>
            <text:p text:style-name="P3"/>
          </table:table-cell>
          <table:table-cell table:style-name="Table3.A2" office:value-type="string">
            <text:p text:style-name="P4">10-01-2018</text:p>
          </table:table-cell>
          <table:table-cell table:style-name="Table3.A2" office:value-type="string">
            <text:p text:style-name="P2">
              <draw:frame draw:style-name="fr1" draw:name="Image19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nalyse-tekort-BUIG-2017.pdf" text:style-name="Internet_20_link" text:visited-style-name="Visited_20_Internet_20_Link">
                <draw:frame draw:style-name="fr1" draw:name="Image19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3" meta:object-count="0" meta:page-count="10" meta:paragraph-count="581" meta:word-count="1152" meta:character-count="8839" meta:non-whitespace-character-count="82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709541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709541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